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E8" w:rsidRDefault="008C4BE8" w:rsidP="008C4BE8">
      <w:pPr>
        <w:pStyle w:val="a3"/>
        <w:spacing w:line="276" w:lineRule="auto"/>
        <w:jc w:val="center"/>
        <w:rPr>
          <w:rFonts w:ascii="Times New Roman" w:hAnsi="Times New Roman" w:cs="Times New Roman"/>
          <w:b/>
          <w:bCs/>
          <w:i/>
          <w:iCs/>
          <w:sz w:val="28"/>
          <w:szCs w:val="28"/>
          <w:lang w:eastAsia="ru-RU"/>
        </w:rPr>
      </w:pPr>
      <w:bookmarkStart w:id="0" w:name="_GoBack"/>
      <w:bookmarkEnd w:id="0"/>
      <w:r w:rsidRPr="00283DCE">
        <w:rPr>
          <w:rFonts w:ascii="Times New Roman" w:hAnsi="Times New Roman" w:cs="Times New Roman"/>
          <w:b/>
          <w:bCs/>
          <w:i/>
          <w:iCs/>
          <w:sz w:val="28"/>
          <w:szCs w:val="28"/>
          <w:lang w:eastAsia="ru-RU"/>
        </w:rPr>
        <w:t xml:space="preserve">Привязанность к родителям - важнейший компонент </w:t>
      </w:r>
    </w:p>
    <w:p w:rsidR="008C4BE8" w:rsidRDefault="008C4BE8" w:rsidP="008C4BE8">
      <w:pPr>
        <w:pStyle w:val="a3"/>
        <w:spacing w:line="276" w:lineRule="auto"/>
        <w:jc w:val="center"/>
        <w:rPr>
          <w:rFonts w:ascii="Times New Roman" w:hAnsi="Times New Roman" w:cs="Times New Roman"/>
          <w:b/>
          <w:bCs/>
          <w:i/>
          <w:iCs/>
          <w:sz w:val="28"/>
          <w:szCs w:val="28"/>
          <w:lang w:eastAsia="ru-RU"/>
        </w:rPr>
      </w:pPr>
      <w:r w:rsidRPr="00283DCE">
        <w:rPr>
          <w:rFonts w:ascii="Times New Roman" w:hAnsi="Times New Roman" w:cs="Times New Roman"/>
          <w:b/>
          <w:bCs/>
          <w:i/>
          <w:iCs/>
          <w:sz w:val="28"/>
          <w:szCs w:val="28"/>
          <w:lang w:eastAsia="ru-RU"/>
        </w:rPr>
        <w:t>эмоционального развития</w:t>
      </w:r>
    </w:p>
    <w:p w:rsidR="008C4BE8" w:rsidRPr="00283DCE" w:rsidRDefault="008C4BE8" w:rsidP="008C4BE8">
      <w:pPr>
        <w:pStyle w:val="a3"/>
        <w:spacing w:line="276" w:lineRule="auto"/>
        <w:jc w:val="center"/>
        <w:rPr>
          <w:rFonts w:ascii="Times New Roman" w:hAnsi="Times New Roman" w:cs="Times New Roman"/>
          <w:sz w:val="28"/>
          <w:szCs w:val="28"/>
          <w:lang w:eastAsia="ru-RU"/>
        </w:rPr>
      </w:pPr>
    </w:p>
    <w:p w:rsidR="008C4BE8" w:rsidRPr="00283DCE" w:rsidRDefault="008C4BE8" w:rsidP="008C4BE8">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3DCE">
        <w:rPr>
          <w:rFonts w:ascii="Times New Roman" w:hAnsi="Times New Roman" w:cs="Times New Roman"/>
          <w:sz w:val="28"/>
          <w:szCs w:val="28"/>
          <w:lang w:eastAsia="ru-RU"/>
        </w:rPr>
        <w:t xml:space="preserve">Привязанность к родителям - это форма эмоциональной коммуникации, взаимодействия, общения с родителями, прежде всего с матерью как наиболее близким лицом. О начальных проявлениях привязанности можно говорить уже к середине первого года жизни, когда возникает беспокойство при временном отсутствии матери (отчетливо это выражается в 7 месяцев) и появлении посторонних (в 8 месяцев). На втором году жизни беспокойство в присутствии посторонних сходит </w:t>
      </w:r>
      <w:proofErr w:type="gramStart"/>
      <w:r w:rsidRPr="00283DCE">
        <w:rPr>
          <w:rFonts w:ascii="Times New Roman" w:hAnsi="Times New Roman" w:cs="Times New Roman"/>
          <w:sz w:val="28"/>
          <w:szCs w:val="28"/>
          <w:lang w:eastAsia="ru-RU"/>
        </w:rPr>
        <w:t>на</w:t>
      </w:r>
      <w:proofErr w:type="gramEnd"/>
      <w:r w:rsidRPr="00283DCE">
        <w:rPr>
          <w:rFonts w:ascii="Times New Roman" w:hAnsi="Times New Roman" w:cs="Times New Roman"/>
          <w:sz w:val="28"/>
          <w:szCs w:val="28"/>
          <w:lang w:eastAsia="ru-RU"/>
        </w:rPr>
        <w:t xml:space="preserve"> нет, частично выражаясь смущением и застенчивостью. Беспокойство же при разлуке с матерью сохраняется у девочек до 2,5 лет, у мальчиков до 3,5 лет. В 3 года еще нередко можно услышать сакраментальный вопрос "Где моя мама?" и "Хочу к маме", несмотря на возросший интерес к общению с отцом и сверстниками. Да и мать еще лучше, чем кто-либо, способна успокоить и приласкать.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3DCE">
        <w:rPr>
          <w:rFonts w:ascii="Times New Roman" w:hAnsi="Times New Roman" w:cs="Times New Roman"/>
          <w:sz w:val="28"/>
          <w:szCs w:val="28"/>
          <w:lang w:eastAsia="ru-RU"/>
        </w:rPr>
        <w:t>К невротической привязанности приводит и излишняя строгость отца, не воспитывающего, а дрессирующего, требующего беспрекословного подчинения своим непомерно высоким требованиям и наказывающего физически при малейшем непослушании. Эти отцы относятся к детям как к взрослым, забывая об их повышенной потребности в нежности и ласке. Почти всегда в таких семьях существует конфликт по поводу воспитания. Матери, в противовес отцу, стремятся восполнить недостаток эмоционального тепла, во всем уступая ребенку и окружая его избыточной заботой. Подобные крайности родительского отношения не проходят бесследно. В этих случаях дети невротически привязаны к матери, а также отличаются капризностью, неустойчивостью настроения и повышенной возбудимостью. Нередко такие родители согласны скорее давать детям различные успокаивающие лекарства, нежели перестраивать свое отношение друг к другу.</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3DCE">
        <w:rPr>
          <w:rFonts w:ascii="Times New Roman" w:hAnsi="Times New Roman" w:cs="Times New Roman"/>
          <w:sz w:val="28"/>
          <w:szCs w:val="28"/>
          <w:lang w:eastAsia="ru-RU"/>
        </w:rPr>
        <w:t xml:space="preserve">Другая крайность отношения родителей к детям состоит в недостатке эмоциональной заботы - их рано отдают в ясли или перепоручают уход за ними бабушкам, дедушкам или другим родственникам. Таким образом, по крайней </w:t>
      </w:r>
      <w:proofErr w:type="gramStart"/>
      <w:r w:rsidRPr="00283DCE">
        <w:rPr>
          <w:rFonts w:ascii="Times New Roman" w:hAnsi="Times New Roman" w:cs="Times New Roman"/>
          <w:sz w:val="28"/>
          <w:szCs w:val="28"/>
          <w:lang w:eastAsia="ru-RU"/>
        </w:rPr>
        <w:t>мере</w:t>
      </w:r>
      <w:proofErr w:type="gramEnd"/>
      <w:r w:rsidRPr="00283DCE">
        <w:rPr>
          <w:rFonts w:ascii="Times New Roman" w:hAnsi="Times New Roman" w:cs="Times New Roman"/>
          <w:sz w:val="28"/>
          <w:szCs w:val="28"/>
          <w:lang w:eastAsia="ru-RU"/>
        </w:rPr>
        <w:t xml:space="preserve"> до 2 лет нарушение эмоционального контакта с матерью наносит травму чувству привязанности и является </w:t>
      </w:r>
      <w:proofErr w:type="spellStart"/>
      <w:r w:rsidRPr="00283DCE">
        <w:rPr>
          <w:rFonts w:ascii="Times New Roman" w:hAnsi="Times New Roman" w:cs="Times New Roman"/>
          <w:sz w:val="28"/>
          <w:szCs w:val="28"/>
          <w:lang w:eastAsia="ru-RU"/>
        </w:rPr>
        <w:t>невротизирующим</w:t>
      </w:r>
      <w:proofErr w:type="spellEnd"/>
      <w:r w:rsidRPr="00283DCE">
        <w:rPr>
          <w:rFonts w:ascii="Times New Roman" w:hAnsi="Times New Roman" w:cs="Times New Roman"/>
          <w:sz w:val="28"/>
          <w:szCs w:val="28"/>
          <w:lang w:eastAsia="ru-RU"/>
        </w:rPr>
        <w:t xml:space="preserve"> фактором в психическом развитии детей. Если же привязанность обеднена эмоционально, если ребенок безразличен к отсутствию матери, то это не признак "крепости" его нервной системы, а знак (симптом) эмоционального нездоровья или недостатка эмоциональной чувствительности в целом. Как правило, это указывает на неправильное отношение матери к ребенку.</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283DCE">
        <w:rPr>
          <w:rFonts w:ascii="Times New Roman" w:hAnsi="Times New Roman" w:cs="Times New Roman"/>
          <w:sz w:val="28"/>
          <w:szCs w:val="28"/>
          <w:lang w:eastAsia="ru-RU"/>
        </w:rPr>
        <w:t xml:space="preserve">Домашнее воспитание при достаточном общении со сверстниками пока еще более благоприятно для психического развития детей. Не следует спешить до 3-х лет с детским садом при повышенной эмоциональной чувствительности и впечатлительности малышей, их нервной </w:t>
      </w:r>
      <w:proofErr w:type="spellStart"/>
      <w:r w:rsidRPr="00283DCE">
        <w:rPr>
          <w:rFonts w:ascii="Times New Roman" w:hAnsi="Times New Roman" w:cs="Times New Roman"/>
          <w:sz w:val="28"/>
          <w:szCs w:val="28"/>
          <w:lang w:eastAsia="ru-RU"/>
        </w:rPr>
        <w:t>ослабленности</w:t>
      </w:r>
      <w:proofErr w:type="spellEnd"/>
      <w:r w:rsidRPr="00283DCE">
        <w:rPr>
          <w:rFonts w:ascii="Times New Roman" w:hAnsi="Times New Roman" w:cs="Times New Roman"/>
          <w:sz w:val="28"/>
          <w:szCs w:val="28"/>
          <w:lang w:eastAsia="ru-RU"/>
        </w:rPr>
        <w:t xml:space="preserve"> и частых соматических (простудных) заболеваниях.</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3DCE">
        <w:rPr>
          <w:rFonts w:ascii="Times New Roman" w:hAnsi="Times New Roman" w:cs="Times New Roman"/>
          <w:sz w:val="28"/>
          <w:szCs w:val="28"/>
          <w:lang w:eastAsia="ru-RU"/>
        </w:rPr>
        <w:t>Серьезным препятствием для эмоционального контакта и привязанности между матерью и ее ребенком является недостаточная эмоциональная отзывчивость матери. Чаще всего это проявляется по отношению ко второму ребенку того же пола, что и первый. Эмоционально "перегорая" на первенце, второму она уделяет меньше внимания. Как правило, мать уже физически вымотана и загружена работой. Эмоционально заторможенная из-за невротического состояния, недостаточно общительная и чрезмерно принципиальная по характеру, она воспитывает даже первенца по абстрактным схемам, без учета его реальных нужд и потребностей. Характерны бесконечные нравоучения, морализирование, отсутствие живого, непосредственного контакта с детьми, ласки и нежности. Это создает для ребенка труднопреодолимый эмоциональный барьер в общении с матерью, которая хотя и испытывает чувство любви, но ничего не делает для развития двусторонних эмоциональных отношений.</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Не способные быть безучастными, чувствительные дети восполняют недостаток эмоциональности и непосредственности тем, что часто приходят в возбужденное состояние, кричат, плачут и клянчат, словно опасаясь, что про них забудут, что их не выслушают, не поймут, не приласкают. Тем не </w:t>
      </w:r>
      <w:proofErr w:type="gramStart"/>
      <w:r w:rsidRPr="00283DCE">
        <w:rPr>
          <w:rFonts w:ascii="Times New Roman" w:hAnsi="Times New Roman" w:cs="Times New Roman"/>
          <w:sz w:val="28"/>
          <w:szCs w:val="28"/>
          <w:lang w:eastAsia="ru-RU"/>
        </w:rPr>
        <w:t>менее</w:t>
      </w:r>
      <w:proofErr w:type="gramEnd"/>
      <w:r w:rsidRPr="00283DCE">
        <w:rPr>
          <w:rFonts w:ascii="Times New Roman" w:hAnsi="Times New Roman" w:cs="Times New Roman"/>
          <w:sz w:val="28"/>
          <w:szCs w:val="28"/>
          <w:lang w:eastAsia="ru-RU"/>
        </w:rPr>
        <w:t xml:space="preserve"> подобное поведение расценивается как капризы, истерики, упрямство. Вместо изменения поведения родители только "закручивают гайки", продолжая не обращать внимания на ухудшающееся эмоциональное состояние детей. Привязанность последних в этих случаях носит болезненно заостренный характер, основанный на поиске, нередко любыми путями, внимания, нежности и любви. Опасность данной ситуации, если она продолжительна, - в компенсаторном развитии самолюбия детей, когда они односторонне начинают любить себя в противовес чувству любви к другим и не способны делиться с кем-либо своими радостями и печалями.</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Все, что затрудняет развитие эмоционального контакта детей с родителями, в том числе привязанности, относится и к такой высшей человеческой эмоции, как любовь. Ее предпосылкой является ответное чувство ребенка на проявления нежности и любви матери. И здесь многое зависит от того, какой душевной щедростью и отзывчивостью обладает сама мать, как она способна беззаветно любить, не связывая это с какими-либо принципами и условиями, чувством долга. Если в начале 3-го года жизни при высокой привязанности к </w:t>
      </w:r>
      <w:r w:rsidRPr="00283DCE">
        <w:rPr>
          <w:rFonts w:ascii="Times New Roman" w:hAnsi="Times New Roman" w:cs="Times New Roman"/>
          <w:sz w:val="28"/>
          <w:szCs w:val="28"/>
          <w:lang w:eastAsia="ru-RU"/>
        </w:rPr>
        <w:lastRenderedPageBreak/>
        <w:t xml:space="preserve">матери еще возможны фразы типа: "Я сам люблю себя", т. е. любовь носит эгоцентрический, обращенный на себя характер, то уже в 2,5 года следует признание матери: "Я люблю тебя" и в 3 года: "Ты милее всех на свете".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Ярко проявляется осознанная потребность в нежности и ласке: "Сделай ласковое лицо, не сердись, пожалей меня, поцелуй". Ребенок чувствует любые отклонения в эмоциональном отношении матери: "Вот чудеса, только ты меня любила, а теперь не любишь". Постепенно любовь к матери переходит и на отца, что особенно заметно у девочек. Есть даже пословица: "Дочь в отца </w:t>
      </w:r>
      <w:proofErr w:type="gramStart"/>
      <w:r w:rsidRPr="00283DCE">
        <w:rPr>
          <w:rFonts w:ascii="Times New Roman" w:hAnsi="Times New Roman" w:cs="Times New Roman"/>
          <w:sz w:val="28"/>
          <w:szCs w:val="28"/>
          <w:lang w:eastAsia="ru-RU"/>
        </w:rPr>
        <w:t>-с</w:t>
      </w:r>
      <w:proofErr w:type="gramEnd"/>
      <w:r w:rsidRPr="00283DCE">
        <w:rPr>
          <w:rFonts w:ascii="Times New Roman" w:hAnsi="Times New Roman" w:cs="Times New Roman"/>
          <w:sz w:val="28"/>
          <w:szCs w:val="28"/>
          <w:lang w:eastAsia="ru-RU"/>
        </w:rPr>
        <w:t>частлива будет". Счастлива она будет в том случае, если любовь дочери и отца взаимна. Это чувство создаст в дальнейшем более приемлемую модель эмоциональных отношений с представителями другого пола, включая отношения в супружестве. Подобную роль играет любовь сына и матери, если она не омрачена трениями и угрозами ее лишения.</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Если ребенок не удовлетворен чувством любви, причину нужно </w:t>
      </w:r>
      <w:proofErr w:type="gramStart"/>
      <w:r w:rsidRPr="00283DCE">
        <w:rPr>
          <w:rFonts w:ascii="Times New Roman" w:hAnsi="Times New Roman" w:cs="Times New Roman"/>
          <w:sz w:val="28"/>
          <w:szCs w:val="28"/>
          <w:lang w:eastAsia="ru-RU"/>
        </w:rPr>
        <w:t>искать</w:t>
      </w:r>
      <w:proofErr w:type="gramEnd"/>
      <w:r w:rsidRPr="00283DCE">
        <w:rPr>
          <w:rFonts w:ascii="Times New Roman" w:hAnsi="Times New Roman" w:cs="Times New Roman"/>
          <w:sz w:val="28"/>
          <w:szCs w:val="28"/>
          <w:lang w:eastAsia="ru-RU"/>
        </w:rPr>
        <w:t xml:space="preserve"> прежде всего в родителях. Чаще всего это ребенок нежеланный, появления которого не ждали (второй из детей) или оно было преждевременным у молодых родителей. Недостаток любви будут ощущать и те дети, пол которых не соответствует </w:t>
      </w:r>
      <w:proofErr w:type="gramStart"/>
      <w:r w:rsidRPr="00283DCE">
        <w:rPr>
          <w:rFonts w:ascii="Times New Roman" w:hAnsi="Times New Roman" w:cs="Times New Roman"/>
          <w:sz w:val="28"/>
          <w:szCs w:val="28"/>
          <w:lang w:eastAsia="ru-RU"/>
        </w:rPr>
        <w:t>ожидаемому</w:t>
      </w:r>
      <w:proofErr w:type="gramEnd"/>
      <w:r w:rsidRPr="00283DCE">
        <w:rPr>
          <w:rFonts w:ascii="Times New Roman" w:hAnsi="Times New Roman" w:cs="Times New Roman"/>
          <w:sz w:val="28"/>
          <w:szCs w:val="28"/>
          <w:lang w:eastAsia="ru-RU"/>
        </w:rPr>
        <w:t>. Мальчик тогда любим (а хотели девочку), если оправдывает ожидания: тихий и незаметный в поведении. Когда же он своеволен и упрям, то встречает у родителей подчеркнутое чувство неприятия, раздражения и недовольства. В этом случае значительно больше и физических наказаний. При появлении вместо мальчика девочки недовольство родителей часто вызвано мягкостью характера девочки, ее повышенной эмоциональной чувствительностью, нежностью и ранимостью.</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Иногда ребенок был </w:t>
      </w:r>
      <w:proofErr w:type="gramStart"/>
      <w:r w:rsidRPr="00283DCE">
        <w:rPr>
          <w:rFonts w:ascii="Times New Roman" w:hAnsi="Times New Roman" w:cs="Times New Roman"/>
          <w:sz w:val="28"/>
          <w:szCs w:val="28"/>
          <w:lang w:eastAsia="ru-RU"/>
        </w:rPr>
        <w:t>бы</w:t>
      </w:r>
      <w:proofErr w:type="gramEnd"/>
      <w:r w:rsidRPr="00283DCE">
        <w:rPr>
          <w:rFonts w:ascii="Times New Roman" w:hAnsi="Times New Roman" w:cs="Times New Roman"/>
          <w:sz w:val="28"/>
          <w:szCs w:val="28"/>
          <w:lang w:eastAsia="ru-RU"/>
        </w:rPr>
        <w:t xml:space="preserve"> и любим, но вызывает раздражение своей похожестью на одного из родителей, к кому есть пусть и скрытое, но неприязненное отношение. Мать может раздражать </w:t>
      </w:r>
      <w:proofErr w:type="spellStart"/>
      <w:r w:rsidRPr="00283DCE">
        <w:rPr>
          <w:rFonts w:ascii="Times New Roman" w:hAnsi="Times New Roman" w:cs="Times New Roman"/>
          <w:sz w:val="28"/>
          <w:szCs w:val="28"/>
          <w:lang w:eastAsia="ru-RU"/>
        </w:rPr>
        <w:t>вихрастость</w:t>
      </w:r>
      <w:proofErr w:type="spellEnd"/>
      <w:r w:rsidRPr="00283DCE">
        <w:rPr>
          <w:rFonts w:ascii="Times New Roman" w:hAnsi="Times New Roman" w:cs="Times New Roman"/>
          <w:sz w:val="28"/>
          <w:szCs w:val="28"/>
          <w:lang w:eastAsia="ru-RU"/>
        </w:rPr>
        <w:t>, непослушный характер сына, напоминающий несговорчивый, с ее точки зрения, характер отца, которого она не может подчинить. Отец с таким же успехом может отвергать чрезмерную чувствительность и ранимость дочери, потому что мать такая же.</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Как видим, чувства и установки родителей, семейные отношения и чувства детей могут быть очень тесно связаны. Нетрудно догадаться, что в самой неблагоприятной, драматической ситуации оказывается ребенок. В большинстве случаев родители не так категорично относятся к детям в дальнейшем, но время для их полноценного эмоционального развития уже может быть упущено.</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Также неблагоприятна ситуация, когда ребенок желанный, но вызывает разочарование тем, что не оправдывает надежд: не так быстро развивается, </w:t>
      </w:r>
      <w:r w:rsidRPr="00283DCE">
        <w:rPr>
          <w:rFonts w:ascii="Times New Roman" w:hAnsi="Times New Roman" w:cs="Times New Roman"/>
          <w:sz w:val="28"/>
          <w:szCs w:val="28"/>
          <w:lang w:eastAsia="ru-RU"/>
        </w:rPr>
        <w:lastRenderedPageBreak/>
        <w:t>не такой, как все. Это создает условный характер любви - ребенок любим только тогда, когда оправдывает завышенные ожидания и требования, иначе он недостоин признания и любви и его необходимо "переделать" во что бы то ни стало и как можно скорее, не обращая внимания на индивидуальный темп развития и своеобразие формирующейся личности.</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Препятствует выражению любви к ребенку и невротическое состояние матери. Сосредоточенность на своих ощущениях, душевный надлом, внутренний конфликт, заторможенность и пониженный тонус не дают ей возможности уделять ему достаточно внимания, выражать нежность и любовь. В большинстве случаев это временное явление, но есть опасность, что у малыша разовьются соответствующие эмоциональные расстройства.</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Блокада эмоциональных потребностей детей, в том числе чувства любви, может быть обусловлена и характерологическими особенностями матери. Такие женщины чрезмерно принципиальны, у них гипертрофированное чувство долга, обязанности, ответственности, отсутствуют компромиссы. Эти матери излишне серьезны и рациональны, никогда не смеются, если не считать иронических улыбок, не переносят детского шума, крика и смеха. Пойти лишний раз навстречу ребенку, купить по его просьбе игрушку считается непростительной ошибкой, а баловство - прямым путем к правонарушениям в дальнейшем.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Эти матери чрезмерно сдержанны, редко держат детей на руках, не ласкают, не хвалят, зато читают много нравоучений, притом не терпящим возражения голосом. При невыполнении детьми бесчисленных предписаний и требований может прорваться внутреннее напряжение, в котором мать пребывает постоянно. Тогда на малышей обрушивается поток обвинений, оскорблений и угроз, нередко физических наказаний. Но даже и это отрицательное, но непосредственное и эмоционально-искреннее отношение воспринимается ребенком иногда менее </w:t>
      </w:r>
      <w:proofErr w:type="spellStart"/>
      <w:r w:rsidRPr="00283DCE">
        <w:rPr>
          <w:rFonts w:ascii="Times New Roman" w:hAnsi="Times New Roman" w:cs="Times New Roman"/>
          <w:sz w:val="28"/>
          <w:szCs w:val="28"/>
          <w:lang w:eastAsia="ru-RU"/>
        </w:rPr>
        <w:t>травматично</w:t>
      </w:r>
      <w:proofErr w:type="spellEnd"/>
      <w:r w:rsidRPr="00283DCE">
        <w:rPr>
          <w:rFonts w:ascii="Times New Roman" w:hAnsi="Times New Roman" w:cs="Times New Roman"/>
          <w:sz w:val="28"/>
          <w:szCs w:val="28"/>
          <w:lang w:eastAsia="ru-RU"/>
        </w:rPr>
        <w:t>, чем постоянно сдержанное, в чем-то равнодушное и недоступное чувствам ребенка состояние матери.</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Все это осложняет отношения родителей с ребенком, обычно единственным. Не испытывая к нему нежных чувств и будучи недовольными возникшими препятствиями на пути личного самоутверждения, такие матери стремятся перепоручить воспитание няням, родственникам и знакомым, поместить детей в специализированные школы, нередко </w:t>
      </w:r>
      <w:proofErr w:type="spellStart"/>
      <w:r w:rsidRPr="00283DCE">
        <w:rPr>
          <w:rFonts w:ascii="Times New Roman" w:hAnsi="Times New Roman" w:cs="Times New Roman"/>
          <w:sz w:val="28"/>
          <w:szCs w:val="28"/>
          <w:lang w:eastAsia="ru-RU"/>
        </w:rPr>
        <w:t>интернатного</w:t>
      </w:r>
      <w:proofErr w:type="spellEnd"/>
      <w:r w:rsidRPr="00283DCE">
        <w:rPr>
          <w:rFonts w:ascii="Times New Roman" w:hAnsi="Times New Roman" w:cs="Times New Roman"/>
          <w:sz w:val="28"/>
          <w:szCs w:val="28"/>
          <w:lang w:eastAsia="ru-RU"/>
        </w:rPr>
        <w:t xml:space="preserve"> типа. Безусловно, не эти люди делают погоду в отношениях с детьми, но такая ситуация больше всего вредит эмоциональному психическому развитию ребенка.</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Но возвратимся к нормальным особенностям развития детей, которые, как мы видели, во многом зависят от "нормальности" отношения родителей, </w:t>
      </w:r>
      <w:r w:rsidRPr="00283DCE">
        <w:rPr>
          <w:rFonts w:ascii="Times New Roman" w:hAnsi="Times New Roman" w:cs="Times New Roman"/>
          <w:sz w:val="28"/>
          <w:szCs w:val="28"/>
          <w:lang w:eastAsia="ru-RU"/>
        </w:rPr>
        <w:lastRenderedPageBreak/>
        <w:t>отсутствия у них болезненного, невротического состояния и характерологических отклонений.</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На фоне выраженной привязанности и любви к матери одновременно происходит и процесс отождествления себя с родителями того же пола, у мальчиков - с отцом, у девочек - с матерью, выражаемый фразой "Я буду папой (мамой)". Поскольку родители состоят друг с другом в ролевых отношениях мужа и жены, то понимание этого создает у ребенка потребность в подражании: "Ты моя жена", "Я твой муж" - у мальчиков к матери; "Когда вырасту, женюсь на папе" - у девочек. Это своего рода игра "в семью", когда мальчики представляют себя в роли отца, а девочки - матери, испытывая одновременно все более нарастающее чувство любви к родителю другого пола.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Отец для мальчиков в данной психологической ситуации может на время даже оказаться "конкурентом" в своей мужской по отношению к матери роли, что способно вызвать преходящее чувство ревности. Ведь мальчик "как отец" хочет быть с любимой матерью, спать рядом с ней, пользоваться ее вниманием, нежностью и заботой. То же самое может быть и у девочек в отношении подражания матери, ее семейной роли. Однако в обеих ситуациях мать - преобладающий объект </w:t>
      </w:r>
      <w:proofErr w:type="gramStart"/>
      <w:r w:rsidRPr="00283DCE">
        <w:rPr>
          <w:rFonts w:ascii="Times New Roman" w:hAnsi="Times New Roman" w:cs="Times New Roman"/>
          <w:sz w:val="28"/>
          <w:szCs w:val="28"/>
          <w:lang w:eastAsia="ru-RU"/>
        </w:rPr>
        <w:t>эмоционального</w:t>
      </w:r>
      <w:proofErr w:type="gramEnd"/>
      <w:r w:rsidRPr="00283DCE">
        <w:rPr>
          <w:rFonts w:ascii="Times New Roman" w:hAnsi="Times New Roman" w:cs="Times New Roman"/>
          <w:sz w:val="28"/>
          <w:szCs w:val="28"/>
          <w:lang w:eastAsia="ru-RU"/>
        </w:rPr>
        <w:t xml:space="preserve"> </w:t>
      </w:r>
      <w:proofErr w:type="spellStart"/>
      <w:r w:rsidRPr="00283DCE">
        <w:rPr>
          <w:rFonts w:ascii="Times New Roman" w:hAnsi="Times New Roman" w:cs="Times New Roman"/>
          <w:sz w:val="28"/>
          <w:szCs w:val="28"/>
          <w:lang w:eastAsia="ru-RU"/>
        </w:rPr>
        <w:t>предпочитания</w:t>
      </w:r>
      <w:proofErr w:type="spellEnd"/>
      <w:r w:rsidRPr="00283DCE">
        <w:rPr>
          <w:rFonts w:ascii="Times New Roman" w:hAnsi="Times New Roman" w:cs="Times New Roman"/>
          <w:sz w:val="28"/>
          <w:szCs w:val="28"/>
          <w:lang w:eastAsia="ru-RU"/>
        </w:rPr>
        <w:t xml:space="preserve"> и любви. Для мальчиков это естественно, поскольку мать и раньше была в фокусе их эмоционального внимания. У девочек любовь к матери должна дополниться любовью к отцу, и здесь важно, чтобы мать не восприняла это событие как ослабление любви к ней и пренебрежение ее вниманием. Осложнения возникают, если родитель того же пола безраздельно доминирует в семье и сам с известной долей ревности относится к чувствам, испытываемым детьми к родителю другого пола, особенно если с ним у него нет теплых и уважительных отношений.</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Непростой является и ситуация, когда родители так любят друг друга, что не замечают любви детей. Последние же испытывают сложные, противоречивые чувства подражания, любви, ревности и даже зависти, что отнюдь не способствует их нормальному самочувствию, и создаются определенные проблемы и в отношениях со сверстниками обоего пола.</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Все рассмотренные ситуации нужно вовремя понять, чтобы, с одной стороны, не создавать лишних барьеров на пути эмоционального развития детей, которые отрабатывают на родителях модели общения со сверстниками, а с другой - всемерно развивать соответствующие полу навыки и умения любить и чувствовать себя счастливым.</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Таким образом, дошкольный возраст представляет особую, уникальную фазу в эмоциональном развитии и формировании структуры семейных отношений.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lastRenderedPageBreak/>
        <w:t>Случается и так, что родители часто ссорятся и испытывают неприязненные чувства друг к другу. Кому же тогда из них, при прочих равных условиях, будет отдано предпочтение, т. е. на чьей стороне окажется ребенок? У мальчиков это скорее будет мать, у девочек - отец. Даже разрыв семейных отношений в этом возрасте и уход отца из семьи более эмоционально ранимо воспринимается девочками из-за развитого у них чувства любви к отцу.</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Любовь к родителям, к сожалению, не всегда сопровождается только положительными эмоциями. Возможны случаи, когда ребенок пытается излить на них свое раздражение и недовольство. Чаще всего таким объектом служит мать как наиболее эмоционально близкое, доступное лицо. Он может ее ударить, ущипнуть, укусить, угрожать игрушечным пистолетом. Обида же может выразиться криком, плачем и репликами вроде: "Не люблю, ты плохая". Все эти аффекты быстро проходят, не оставляя негативного впечатления или отношения, если только родители сами не "застревают" на них, любят детей, добры и отзывчивы по характеру.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Безусловно, </w:t>
      </w:r>
      <w:proofErr w:type="gramStart"/>
      <w:r w:rsidRPr="00283DCE">
        <w:rPr>
          <w:rFonts w:ascii="Times New Roman" w:hAnsi="Times New Roman" w:cs="Times New Roman"/>
          <w:sz w:val="28"/>
          <w:szCs w:val="28"/>
          <w:lang w:eastAsia="ru-RU"/>
        </w:rPr>
        <w:t>высказывать определенное отношение</w:t>
      </w:r>
      <w:proofErr w:type="gramEnd"/>
      <w:r w:rsidRPr="00283DCE">
        <w:rPr>
          <w:rFonts w:ascii="Times New Roman" w:hAnsi="Times New Roman" w:cs="Times New Roman"/>
          <w:sz w:val="28"/>
          <w:szCs w:val="28"/>
          <w:lang w:eastAsia="ru-RU"/>
        </w:rPr>
        <w:t xml:space="preserve">, если родителей пытаются "бить", нужно. Но не следует излишне серьезно это воспринимать, драматизировать, тем более отвечать тем же или без конца ругать, огульно запрещать проявления всех отрицательных эмоций. Ведь они являются одним из показателей нормального, разностороннего эмоционального развития, как и формой утверждения "я", его волевых сторон. Для этого возраста типичны "агрессивные фантазии", когда ребенок представляет себя на месте отрицательных персонажей или героем, отрубающим врагу голову. Он может заявить матери: "Ты меня обидела, ты плохая, я тебя убью".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Спокойные объяснения в этих случаях - единственно возможное решение, так как в споре многие из проявлений отрицательных эмоций пройдут сами по себе, будучи позитивно переработаны развивающимся сознанием ребенка. Постепенно он будет лучше управлять своими чувствами, станет более терпеливым и терпимым, доброжелательным, сострадательным и жалостливым. Упрочится вера в себя и близких людей. Ребенок научится доверять им свои чувства и переживания, даже проступки, зная, что его выслушают, поймут, помогут, но не накажут и не унизят.</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Если родители нетерпимы к непосредственности ребенка, аффекту и спонтанному выражению отрицательных эмоций, наказывают его за малейшее их проявление, окружают частоколом нравоучений и угроз - картина развития ребенка будет иной. Подобное блокирование отрицательных эмоций создаст состояние хронического психического напряжения, возникнет скрытое чувство раздражения, обиды и недовольства. Обычно тихий дома и вежливый на людях, ребенок будет пытаться разрядить </w:t>
      </w:r>
      <w:r w:rsidRPr="00283DCE">
        <w:rPr>
          <w:rFonts w:ascii="Times New Roman" w:hAnsi="Times New Roman" w:cs="Times New Roman"/>
          <w:sz w:val="28"/>
          <w:szCs w:val="28"/>
          <w:lang w:eastAsia="ru-RU"/>
        </w:rPr>
        <w:lastRenderedPageBreak/>
        <w:t>чувство напряжения на сверстниках, проявляя агрессивность и недружелюбие или делая все исподтишка, оставаясь вне подозрений для взрослых. Таким образом, истина лежит где-то посредине, и следует избегать как репрессий, так и вседозволенности.</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Итак, подведем некоторые итоги. К концу дошкольного возраста, в 6-7 лет, чувства и переживания детей усложняются, дифференцируются. При сохранении эмоциональности и впечатлительности нет уже прежней наивности и доверчивости. </w:t>
      </w:r>
      <w:proofErr w:type="gramStart"/>
      <w:r w:rsidRPr="00283DCE">
        <w:rPr>
          <w:rFonts w:ascii="Times New Roman" w:hAnsi="Times New Roman" w:cs="Times New Roman"/>
          <w:sz w:val="28"/>
          <w:szCs w:val="28"/>
          <w:lang w:eastAsia="ru-RU"/>
        </w:rPr>
        <w:t xml:space="preserve">Повышаются самоконтроль, самокритичность, обязательность, появляются чувства вины ("я понимаю, я просто так"), справедливости, красивого (возвышенного) и некрасивого (грязного, уродливого, постыдного), склонность к глубоким переживаниям - все то, что станет категорией совести в младшем школьном возрасте. </w:t>
      </w:r>
      <w:proofErr w:type="gramEnd"/>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Дети этого возраста </w:t>
      </w:r>
      <w:proofErr w:type="spellStart"/>
      <w:r w:rsidRPr="00283DCE">
        <w:rPr>
          <w:rFonts w:ascii="Times New Roman" w:hAnsi="Times New Roman" w:cs="Times New Roman"/>
          <w:sz w:val="28"/>
          <w:szCs w:val="28"/>
          <w:lang w:eastAsia="ru-RU"/>
        </w:rPr>
        <w:t>повышенно</w:t>
      </w:r>
      <w:proofErr w:type="spellEnd"/>
      <w:r w:rsidRPr="00283DCE">
        <w:rPr>
          <w:rFonts w:ascii="Times New Roman" w:hAnsi="Times New Roman" w:cs="Times New Roman"/>
          <w:sz w:val="28"/>
          <w:szCs w:val="28"/>
          <w:lang w:eastAsia="ru-RU"/>
        </w:rPr>
        <w:t xml:space="preserve"> самолюбивы, чувствительны к словам и их оттенкам, отношению окружающих. У них развито чувство собственного достоинства, они не переносят несправедливого, предвзятого отношения, оскорблений и обид, насмешек: "Мне так обидно, когда ты на меня кричишь", "Я переживаю", "Я плачу не от боли, а от обиды". Проявляются остроумие, ирония, юмор, понимание условностей, скрытого смысла пословиц, подоплеки происходящих событий. По-прежнему выражена потребность в признании, одобрении, понимании, поддержке и любви. Причем все в большей степени эти чувства начинают обращаться на сверстников, образуя сложную канву групповых отношений, включая увлеченность сверстником другого пола, чувство любви к нему.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 xml:space="preserve">Развита эмоциональная память </w:t>
      </w:r>
      <w:proofErr w:type="gramStart"/>
      <w:r w:rsidRPr="00283DCE">
        <w:rPr>
          <w:rFonts w:ascii="Times New Roman" w:hAnsi="Times New Roman" w:cs="Times New Roman"/>
          <w:sz w:val="28"/>
          <w:szCs w:val="28"/>
          <w:lang w:eastAsia="ru-RU"/>
        </w:rPr>
        <w:t>-п</w:t>
      </w:r>
      <w:proofErr w:type="gramEnd"/>
      <w:r w:rsidRPr="00283DCE">
        <w:rPr>
          <w:rFonts w:ascii="Times New Roman" w:hAnsi="Times New Roman" w:cs="Times New Roman"/>
          <w:sz w:val="28"/>
          <w:szCs w:val="28"/>
          <w:lang w:eastAsia="ru-RU"/>
        </w:rPr>
        <w:t xml:space="preserve">омнится ряд эпизодов, происшедших несколько лет назад. Развивается умение ставить себя на место другого человека, в известной мере представлять и ощущать его чувства и переживания. Это наполняет более глубоким содержанием чувство сострадания, сопереживания, являющееся вместе с совестливостью мерилом человеческой отзывчивости и благодарности. Умение предвидеть, прогнозировать и чувствовать себя на месте других людей создает основу для принятия и проигрывания межличностных ролей. </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Общение со сверстниками, к которому так стремятся в этом возрасте, становится более гибким, ситуативным и устойчивым. Мальчики при этом в первую очередь ориентируются на отца, а девочки - на мать, которые являются надежным источником авторитета и соответствующего полу поведения. Вместе с тем идет постоянное сравнение поведения родителей и сверстников, соответствия между ними. Особую чувствительность дети 6-7 лет обнаруживают к конфликтным отношениям в семье.</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lastRenderedPageBreak/>
        <w:t xml:space="preserve">К 6 годам завершается для современных детей период дошкольного детства. Будем надеяться, что одна из основных задач родителей вами выполнена </w:t>
      </w:r>
      <w:proofErr w:type="gramStart"/>
      <w:r w:rsidRPr="00283DCE">
        <w:rPr>
          <w:rFonts w:ascii="Times New Roman" w:hAnsi="Times New Roman" w:cs="Times New Roman"/>
          <w:sz w:val="28"/>
          <w:szCs w:val="28"/>
          <w:lang w:eastAsia="ru-RU"/>
        </w:rPr>
        <w:t>-з</w:t>
      </w:r>
      <w:proofErr w:type="gramEnd"/>
      <w:r w:rsidRPr="00283DCE">
        <w:rPr>
          <w:rFonts w:ascii="Times New Roman" w:hAnsi="Times New Roman" w:cs="Times New Roman"/>
          <w:sz w:val="28"/>
          <w:szCs w:val="28"/>
          <w:lang w:eastAsia="ru-RU"/>
        </w:rPr>
        <w:t xml:space="preserve">аложено помимо необходимых знаний и умений гуманное, человеческое начало в формирующейся личности ребенка. Это означает, что дети 6 лет: </w:t>
      </w:r>
    </w:p>
    <w:p w:rsidR="008C4BE8" w:rsidRPr="00283DCE" w:rsidRDefault="008C4BE8" w:rsidP="008C4BE8">
      <w:pPr>
        <w:pStyle w:val="a3"/>
        <w:spacing w:line="276" w:lineRule="auto"/>
        <w:jc w:val="both"/>
        <w:rPr>
          <w:rFonts w:ascii="Times New Roman" w:hAnsi="Times New Roman" w:cs="Times New Roman"/>
          <w:sz w:val="28"/>
          <w:szCs w:val="28"/>
          <w:lang w:eastAsia="ru-RU"/>
        </w:rPr>
      </w:pPr>
      <w:proofErr w:type="gramStart"/>
      <w:r w:rsidRPr="00283DCE">
        <w:rPr>
          <w:rFonts w:ascii="Times New Roman" w:hAnsi="Times New Roman" w:cs="Times New Roman"/>
          <w:sz w:val="28"/>
          <w:szCs w:val="28"/>
          <w:lang w:eastAsia="ru-RU"/>
        </w:rPr>
        <w:t xml:space="preserve">1. естественно (безболезненно) проходят фазы своего развития и решают закономерные возрастные проблемы; </w:t>
      </w:r>
      <w:r w:rsidRPr="00283DCE">
        <w:rPr>
          <w:rFonts w:ascii="Times New Roman" w:hAnsi="Times New Roman" w:cs="Times New Roman"/>
          <w:sz w:val="28"/>
          <w:szCs w:val="28"/>
          <w:lang w:eastAsia="ru-RU"/>
        </w:rPr>
        <w:br/>
        <w:t xml:space="preserve">2. испытывают чувства привязанности, нежности и любви в ответ на аналогичные чувства родителей; </w:t>
      </w:r>
      <w:r w:rsidRPr="00283DCE">
        <w:rPr>
          <w:rFonts w:ascii="Times New Roman" w:hAnsi="Times New Roman" w:cs="Times New Roman"/>
          <w:sz w:val="28"/>
          <w:szCs w:val="28"/>
          <w:lang w:eastAsia="ru-RU"/>
        </w:rPr>
        <w:br/>
        <w:t xml:space="preserve">3. реализуют свою потребность в авторитете и уважении, понимании со стороны близких и значимых для них лиц; </w:t>
      </w:r>
      <w:r w:rsidRPr="00283DCE">
        <w:rPr>
          <w:rFonts w:ascii="Times New Roman" w:hAnsi="Times New Roman" w:cs="Times New Roman"/>
          <w:sz w:val="28"/>
          <w:szCs w:val="28"/>
          <w:lang w:eastAsia="ru-RU"/>
        </w:rPr>
        <w:br/>
        <w:t>4. обладают устойчивым чувством "я", уверенностью и активностью, адекватной самооценкой, в том числе уровнем притязаний и возможностей;</w:t>
      </w:r>
      <w:proofErr w:type="gramEnd"/>
      <w:r w:rsidRPr="00283DCE">
        <w:rPr>
          <w:rFonts w:ascii="Times New Roman" w:hAnsi="Times New Roman" w:cs="Times New Roman"/>
          <w:sz w:val="28"/>
          <w:szCs w:val="28"/>
          <w:lang w:eastAsia="ru-RU"/>
        </w:rPr>
        <w:t xml:space="preserve"> </w:t>
      </w:r>
      <w:r w:rsidRPr="00283DCE">
        <w:rPr>
          <w:rFonts w:ascii="Times New Roman" w:hAnsi="Times New Roman" w:cs="Times New Roman"/>
          <w:sz w:val="28"/>
          <w:szCs w:val="28"/>
          <w:lang w:eastAsia="ru-RU"/>
        </w:rPr>
        <w:br/>
        <w:t xml:space="preserve">5. способны к сопереживанию; </w:t>
      </w:r>
      <w:r w:rsidRPr="00283DCE">
        <w:rPr>
          <w:rFonts w:ascii="Times New Roman" w:hAnsi="Times New Roman" w:cs="Times New Roman"/>
          <w:sz w:val="28"/>
          <w:szCs w:val="28"/>
          <w:lang w:eastAsia="ru-RU"/>
        </w:rPr>
        <w:br/>
        <w:t xml:space="preserve">6. не проявляют выраженных чувств ревности и зависти при наличии ведущего чувства доброжелательности к людям; </w:t>
      </w:r>
      <w:r w:rsidRPr="00283DCE">
        <w:rPr>
          <w:rFonts w:ascii="Times New Roman" w:hAnsi="Times New Roman" w:cs="Times New Roman"/>
          <w:sz w:val="28"/>
          <w:szCs w:val="28"/>
          <w:lang w:eastAsia="ru-RU"/>
        </w:rPr>
        <w:br/>
        <w:t>7. контактны и общительны, стремятся к взаимодействию со сверстниками на равных.</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Все эти приобретения личности, как мы видели, - результат нашего разумного воспитания и любви к детям.</w:t>
      </w:r>
    </w:p>
    <w:p w:rsidR="008C4BE8" w:rsidRPr="00283DCE" w:rsidRDefault="008C4BE8" w:rsidP="008C4BE8">
      <w:pPr>
        <w:pStyle w:val="a3"/>
        <w:spacing w:line="276" w:lineRule="auto"/>
        <w:jc w:val="both"/>
        <w:rPr>
          <w:rFonts w:ascii="Times New Roman" w:hAnsi="Times New Roman" w:cs="Times New Roman"/>
          <w:sz w:val="28"/>
          <w:szCs w:val="28"/>
          <w:lang w:eastAsia="ru-RU"/>
        </w:rPr>
      </w:pPr>
      <w:r w:rsidRPr="00283DCE">
        <w:rPr>
          <w:rFonts w:ascii="Times New Roman" w:hAnsi="Times New Roman" w:cs="Times New Roman"/>
          <w:sz w:val="28"/>
          <w:szCs w:val="28"/>
          <w:lang w:eastAsia="ru-RU"/>
        </w:rPr>
        <w:t>Автор: А.И. Захаров</w:t>
      </w:r>
    </w:p>
    <w:p w:rsidR="00076E4A" w:rsidRDefault="00076E4A"/>
    <w:sectPr w:rsidR="00076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E8"/>
    <w:rsid w:val="00076E4A"/>
    <w:rsid w:val="008C164D"/>
    <w:rsid w:val="008C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B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4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2018-02-18T11:41:00Z</dcterms:created>
  <dcterms:modified xsi:type="dcterms:W3CDTF">2018-02-18T11:41:00Z</dcterms:modified>
</cp:coreProperties>
</file>